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Merriweather" w:hAnsi="Merriweather" w:eastAsia="Merriweather" w:cs="Merriweather"/>
          <w:b/>
          <w:color w:val="000000"/>
          <w:sz w:val="28"/>
          <w:szCs w:val="28"/>
        </w:rPr>
      </w:pPr>
      <w:r>
        <w:rPr>
          <w:rFonts w:ascii="Merriweather" w:hAnsi="Merriweather" w:eastAsia="Merriweather" w:cs="Merriweather"/>
          <w:b/>
          <w:color w:val="000000"/>
          <w:sz w:val="28"/>
          <w:szCs w:val="28"/>
        </w:rPr>
        <w:t xml:space="preserve">DECLARAÇÃO DE ACÚMULOS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_________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________________________, CPF ____________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_, aluno (a) devidamente matriculado (a) da</w:t>
      </w:r>
      <w:r>
        <w:rPr>
          <w:rFonts w:ascii="Merriweather Light" w:hAnsi="Merriweather Light" w:eastAsia="Merriweather Light" w:cs="Merriweather Light"/>
          <w:sz w:val="22"/>
          <w:szCs w:val="22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>
        <w:rPr>
          <w:rFonts w:ascii="Merriweather Light" w:hAnsi="Merriweather Light" w:eastAsia="Merriweather Light" w:cs="Merriweather Light"/>
          <w:sz w:val="22"/>
          <w:szCs w:val="22"/>
        </w:rPr>
        <w:t>_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42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☐  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Cadastramento de bolsa</w:t>
      </w:r>
      <w:r>
        <w:rPr>
          <w:rFonts w:ascii="Calibri" w:hAnsi="Calibri" w:eastAsia="Calibri" w:cs="Calibri"/>
          <w:b/>
          <w:sz w:val="22"/>
          <w:szCs w:val="22"/>
        </w:rPr>
        <w:t xml:space="preserve">          ☐   </w:t>
      </w:r>
      <w:r>
        <w:rPr>
          <w:rFonts w:ascii="Merriweather Light" w:hAnsi="Merriweather Light" w:eastAsia="Merriweather Light" w:cs="Merriweather Light"/>
          <w:color w:val="000000"/>
          <w:sz w:val="22"/>
          <w:szCs w:val="22"/>
        </w:rPr>
        <w:t>Atualização de bolsa Processo SCBA nº_______________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Merriweather Light" w:hAnsi="Merriweather Light" w:eastAsia="Merriweather Light" w:cs="Merriweather Light"/>
          <w:color w:val="000000"/>
          <w:sz w:val="16"/>
          <w:szCs w:val="16"/>
        </w:rPr>
      </w:pPr>
      <w:bookmarkStart w:id="0" w:name="_GoBack"/>
      <w:bookmarkEnd w:id="0"/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Atividades Remuneradas: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16"/>
          <w:szCs w:val="16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</w:p>
    <w:tbl>
      <w:tblPr>
        <w:tblStyle w:val="15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55"/>
        <w:gridCol w:w="429"/>
        <w:gridCol w:w="2223"/>
        <w:gridCol w:w="2313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6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hAnsi="Merriweather Light" w:eastAsia="Calibri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Merriweather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hAnsi="Segoe UI Symbol" w:eastAsia="Calibri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hAnsi="Merriweather Light" w:eastAsia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gridSpan w:val="2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ascii="Merriweather Light" w:hAnsi="Merriweather Light" w:eastAsia="Merriweather Light" w:cs="Merriweather Light"/>
          <w:sz w:val="20"/>
          <w:szCs w:val="20"/>
        </w:rPr>
        <w:t>* Utilizar nº CNAE anexo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Outros Rendimentos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16"/>
          <w:szCs w:val="16"/>
        </w:rPr>
      </w:pPr>
    </w:p>
    <w:tbl>
      <w:tblPr>
        <w:tblStyle w:val="18"/>
        <w:tblW w:w="106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652"/>
        <w:gridCol w:w="2652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  <w:shd w:val="clear" w:color="auto" w:fill="D9D9D9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7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" w:hAnsi="Merriweather" w:eastAsia="Merriweather" w:cs="Merriweather"/>
          <w:b/>
          <w:color w:val="000000"/>
          <w:sz w:val="24"/>
          <w:szCs w:val="24"/>
        </w:rPr>
      </w:pP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Bolsas Declaratórias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sz w:val="24"/>
          <w:szCs w:val="24"/>
        </w:rPr>
        <w:t xml:space="preserve">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S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hAnsi="Merriweather" w:eastAsia="Merriweather" w:cs="Merriweather"/>
          <w:b/>
          <w:color w:val="000000"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color w:val="000000"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hAnsi="Merriweather" w:eastAsia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ind w:left="720"/>
        <w:jc w:val="left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ind w:left="720"/>
        <w:jc w:val="left"/>
        <w:rPr>
          <w:rFonts w:ascii="Merriweather" w:hAnsi="Merriweather" w:eastAsia="Merriweather" w:cs="Merriweather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hAnsi="Merriweather Light" w:eastAsia="Merriweather Light" w:cs="Merriweather Light"/>
          <w:sz w:val="24"/>
          <w:szCs w:val="24"/>
          <w:highlight w:val="white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" w:hAnsi="Merriweather" w:eastAsia="Merriweather" w:cs="Merriweather"/>
          <w:b/>
          <w:sz w:val="24"/>
          <w:szCs w:val="24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hAnsi="Merriweather" w:eastAsia="Merriweather" w:cs="Merriweather"/>
          <w:b/>
          <w:highlight w:val="white"/>
        </w:rPr>
        <w:t xml:space="preserve"> </w:t>
      </w:r>
      <w:r>
        <w:rPr>
          <w:rFonts w:ascii="Merriweather" w:hAnsi="Merriweather" w:eastAsia="Merriweather" w:cs="Merriweather"/>
          <w:b/>
          <w:highlight w:val="white"/>
        </w:rPr>
        <w:tab/>
      </w: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hAnsi="Merriweather" w:eastAsia="Merriweather" w:cs="Merriweather"/>
          <w:b/>
          <w:sz w:val="24"/>
          <w:szCs w:val="24"/>
          <w:highlight w:val="white"/>
        </w:rPr>
        <w:t>Não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ascii="Merriweather Light" w:hAnsi="Merriweather Light" w:eastAsia="Merriweather Light" w:cs="Merriweather Light"/>
          <w:color w:val="000000"/>
          <w:sz w:val="24"/>
          <w:szCs w:val="24"/>
        </w:rPr>
        <w:br w:type="textWrapping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hAnsi="Merriweather Light" w:eastAsia="Merriweather Light" w:cs="Merriweather Light"/>
          <w:i/>
          <w:sz w:val="20"/>
          <w:szCs w:val="20"/>
        </w:rPr>
        <w:t xml:space="preserve"> </w:t>
      </w: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rPr>
          <w:rFonts w:ascii="Merriweather Light" w:hAnsi="Merriweather Light" w:eastAsia="Merriweather Light" w:cs="Merriweather Light"/>
          <w:color w:val="000000"/>
          <w:sz w:val="20"/>
          <w:szCs w:val="20"/>
        </w:rPr>
      </w:pPr>
      <w:r>
        <w:rPr>
          <w:rFonts w:ascii="Merriweather Light" w:hAnsi="Merriweather Light" w:eastAsia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hAnsi="Merriweather Light" w:eastAsia="Merriweather Light" w:cs="Merriweather Light"/>
          <w:color w:val="000000"/>
          <w:sz w:val="20"/>
          <w:szCs w:val="20"/>
        </w:rPr>
        <w:t>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i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Merriweather Light" w:hAnsi="Merriweather Light" w:eastAsia="Merriweather Light" w:cs="Merriweather Light"/>
          <w:i/>
          <w:color w:val="000000"/>
          <w:sz w:val="24"/>
          <w:szCs w:val="24"/>
        </w:rPr>
      </w:pPr>
      <w:r>
        <w:rPr>
          <w:rFonts w:ascii="Calibri" w:hAnsi="Calibri" w:eastAsia="Calibri" w:cs="Calibri"/>
          <w:b/>
          <w:highlight w:val="white"/>
        </w:rPr>
        <w:t>☐</w:t>
      </w:r>
      <w:r>
        <w:rPr>
          <w:rFonts w:ascii="Calibri" w:hAnsi="Calibri" w:eastAsia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hAnsi="Calibri" w:eastAsia="Calibri" w:cs="Calibri"/>
          <w:b/>
          <w:sz w:val="24"/>
          <w:szCs w:val="24"/>
        </w:rPr>
        <w:tab/>
      </w:r>
      <w:r>
        <w:rPr>
          <w:rFonts w:ascii="Merriweather" w:hAnsi="Merriweather" w:eastAsia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hAnsi="Merriweather" w:eastAsia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hAnsi="Merriweather Light" w:eastAsia="Merriweather Light" w:cs="Merriweather Light"/>
          <w:i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rPr>
          <w:rFonts w:ascii="Merriweather Light" w:hAnsi="Merriweather Light" w:eastAsia="Merriweather Light" w:cs="Merriweather Light"/>
          <w:i/>
          <w:sz w:val="24"/>
          <w:szCs w:val="24"/>
        </w:rPr>
      </w:pPr>
    </w:p>
    <w:tbl>
      <w:tblPr>
        <w:tblStyle w:val="19"/>
        <w:tblW w:w="7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hAnsi="Merriweather Light" w:eastAsia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ascii="Merriweather Light" w:hAnsi="Merriweather Light" w:eastAsia="Merriweather Light" w:cs="Merriweather Light"/>
          <w:sz w:val="24"/>
          <w:szCs w:val="24"/>
        </w:rPr>
        <w:drawing>
          <wp:inline distT="114300" distB="114300" distL="114300" distR="114300">
            <wp:extent cx="6645275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7" w:h="16840"/>
      <w:pgMar w:top="720" w:right="720" w:bottom="567" w:left="720" w:header="720" w:footer="851" w:gutter="0"/>
      <w:pgNumType w:start="1"/>
      <w:cols w:space="720" w:num="1"/>
      <w:titlePg/>
      <w:docGrid w:linePitch="3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Merriweather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t>1/2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468923" name="Imagem 11614689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F2B56"/>
    <w:multiLevelType w:val="multilevel"/>
    <w:tmpl w:val="193F2B56"/>
    <w:lvl w:ilvl="0" w:tentative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66FC2A1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  <w:rsid w:val="4A0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6"/>
      <w:szCs w:val="26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6">
    <w:name w:val="_Style 13"/>
    <w:basedOn w:val="14"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4"/>
    <w:basedOn w:val="14"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5"/>
    <w:basedOn w:val="14"/>
    <w:qFormat/>
    <w:uiPriority w:val="0"/>
    <w:tblPr>
      <w:tblCellMar>
        <w:left w:w="108" w:type="dxa"/>
        <w:right w:w="108" w:type="dxa"/>
      </w:tblCellMar>
    </w:tblPr>
  </w:style>
  <w:style w:type="table" w:customStyle="1" w:styleId="19">
    <w:name w:val="_Style 16"/>
    <w:basedOn w:val="14"/>
    <w:qFormat/>
    <w:uiPriority w:val="0"/>
    <w:tblPr>
      <w:tblCellMar>
        <w:left w:w="108" w:type="dxa"/>
        <w:right w:w="108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Cabeçalho Char"/>
    <w:basedOn w:val="8"/>
    <w:link w:val="11"/>
    <w:uiPriority w:val="99"/>
  </w:style>
  <w:style w:type="character" w:customStyle="1" w:styleId="22">
    <w:name w:val="Rodapé Char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400</Words>
  <Characters>2165</Characters>
  <Lines>18</Lines>
  <Paragraphs>5</Paragraphs>
  <TotalTime>27</TotalTime>
  <ScaleCrop>false</ScaleCrop>
  <LinksUpToDate>false</LinksUpToDate>
  <CharactersWithSpaces>2560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2023-09-29T16:58:00Z</dcterms:created>
  <dc:creator>Lara Oliveira Sousa</dc:creator>
  <cp:lastModifiedBy>Karla Cristine Silva Falcao</cp:lastModifiedBy>
  <cp:lastPrinted>2023-09-29T19:23:00Z</cp:lastPrinted>
  <dcterms:modified xsi:type="dcterms:W3CDTF">2023-10-03T14:28:28Z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82F931C6CFD64F29A5E39E0AD0EDFEE5_13</vt:lpwstr>
  </property>
</Properties>
</file>